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26B" w:rsidRDefault="0046635F" w:rsidP="0046635F">
      <w:pPr>
        <w:jc w:val="center"/>
        <w:rPr>
          <w:rFonts w:ascii="Times New Roman" w:hAnsi="Times New Roman" w:cs="Times New Roman"/>
          <w:b/>
          <w:sz w:val="24"/>
          <w:szCs w:val="24"/>
        </w:rPr>
      </w:pPr>
      <w:r>
        <w:rPr>
          <w:rFonts w:ascii="Times New Roman" w:hAnsi="Times New Roman" w:cs="Times New Roman"/>
          <w:b/>
          <w:sz w:val="24"/>
          <w:szCs w:val="24"/>
        </w:rPr>
        <w:t xml:space="preserve">A Good Word for Irma </w:t>
      </w:r>
      <w:proofErr w:type="spellStart"/>
      <w:r>
        <w:rPr>
          <w:rFonts w:ascii="Times New Roman" w:hAnsi="Times New Roman" w:cs="Times New Roman"/>
          <w:b/>
          <w:sz w:val="24"/>
          <w:szCs w:val="24"/>
        </w:rPr>
        <w:t>Lonon</w:t>
      </w:r>
      <w:proofErr w:type="spellEnd"/>
      <w:r>
        <w:rPr>
          <w:rFonts w:ascii="Times New Roman" w:hAnsi="Times New Roman" w:cs="Times New Roman"/>
          <w:b/>
          <w:sz w:val="24"/>
          <w:szCs w:val="24"/>
        </w:rPr>
        <w:br/>
        <w:t>January 21, 2018</w:t>
      </w:r>
    </w:p>
    <w:p w:rsidR="0046635F" w:rsidRDefault="0046635F" w:rsidP="0046635F">
      <w:pPr>
        <w:rPr>
          <w:rFonts w:ascii="Times New Roman" w:hAnsi="Times New Roman" w:cs="Times New Roman"/>
          <w:sz w:val="24"/>
          <w:szCs w:val="24"/>
        </w:rPr>
      </w:pPr>
      <w:r>
        <w:rPr>
          <w:rFonts w:ascii="Times New Roman" w:hAnsi="Times New Roman" w:cs="Times New Roman"/>
          <w:sz w:val="24"/>
          <w:szCs w:val="24"/>
        </w:rPr>
        <w:t>Taught 4</w:t>
      </w:r>
      <w:r w:rsidRPr="0046635F">
        <w:rPr>
          <w:rFonts w:ascii="Times New Roman" w:hAnsi="Times New Roman" w:cs="Times New Roman"/>
          <w:sz w:val="24"/>
          <w:szCs w:val="24"/>
          <w:vertAlign w:val="superscript"/>
        </w:rPr>
        <w:t>th</w:t>
      </w:r>
      <w:r>
        <w:rPr>
          <w:rFonts w:ascii="Times New Roman" w:hAnsi="Times New Roman" w:cs="Times New Roman"/>
          <w:sz w:val="24"/>
          <w:szCs w:val="24"/>
        </w:rPr>
        <w:t xml:space="preserve"> grade for 34 years!</w:t>
      </w:r>
      <w:r w:rsidR="006C3333">
        <w:rPr>
          <w:rFonts w:ascii="Times New Roman" w:hAnsi="Times New Roman" w:cs="Times New Roman"/>
          <w:sz w:val="24"/>
          <w:szCs w:val="24"/>
        </w:rPr>
        <w:t xml:space="preserve"> That takes patience and persistence and dedication.</w:t>
      </w:r>
    </w:p>
    <w:p w:rsidR="006C3333" w:rsidRDefault="006C3333" w:rsidP="0046635F">
      <w:pPr>
        <w:rPr>
          <w:rFonts w:ascii="Times New Roman" w:hAnsi="Times New Roman" w:cs="Times New Roman"/>
          <w:sz w:val="24"/>
          <w:szCs w:val="24"/>
        </w:rPr>
      </w:pPr>
      <w:r>
        <w:rPr>
          <w:rFonts w:ascii="Times New Roman" w:hAnsi="Times New Roman" w:cs="Times New Roman"/>
          <w:sz w:val="24"/>
          <w:szCs w:val="24"/>
        </w:rPr>
        <w:t>A fun visit. I used to take my boys (now grown) to visit and she was so good with them. A teacher just can’t help herself.</w:t>
      </w:r>
      <w:bookmarkStart w:id="0" w:name="_GoBack"/>
      <w:bookmarkEnd w:id="0"/>
    </w:p>
    <w:p w:rsidR="006C3333" w:rsidRDefault="006C3333" w:rsidP="0046635F">
      <w:pPr>
        <w:rPr>
          <w:rFonts w:ascii="Times New Roman" w:hAnsi="Times New Roman" w:cs="Times New Roman"/>
          <w:sz w:val="24"/>
          <w:szCs w:val="24"/>
        </w:rPr>
      </w:pPr>
      <w:r>
        <w:rPr>
          <w:rFonts w:ascii="Times New Roman" w:hAnsi="Times New Roman" w:cs="Times New Roman"/>
          <w:sz w:val="24"/>
          <w:szCs w:val="24"/>
        </w:rPr>
        <w:t>A Fierce Advocate for Bob</w:t>
      </w:r>
    </w:p>
    <w:p w:rsidR="006C3333" w:rsidRDefault="006C3333" w:rsidP="0046635F">
      <w:pPr>
        <w:rPr>
          <w:rFonts w:ascii="Times New Roman" w:hAnsi="Times New Roman" w:cs="Times New Roman"/>
          <w:sz w:val="24"/>
          <w:szCs w:val="24"/>
        </w:rPr>
      </w:pPr>
      <w:r>
        <w:rPr>
          <w:rFonts w:ascii="Times New Roman" w:hAnsi="Times New Roman" w:cs="Times New Roman"/>
          <w:sz w:val="24"/>
          <w:szCs w:val="24"/>
        </w:rPr>
        <w:t xml:space="preserve">A one word?????? </w:t>
      </w:r>
      <w:r>
        <w:rPr>
          <w:rFonts w:ascii="Times New Roman" w:hAnsi="Times New Roman" w:cs="Times New Roman"/>
          <w:sz w:val="24"/>
          <w:szCs w:val="24"/>
        </w:rPr>
        <w:t>Spunky</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Fiesty</w:t>
      </w:r>
      <w:proofErr w:type="spellEnd"/>
      <w:r>
        <w:rPr>
          <w:rFonts w:ascii="Times New Roman" w:hAnsi="Times New Roman" w:cs="Times New Roman"/>
          <w:sz w:val="24"/>
          <w:szCs w:val="24"/>
        </w:rPr>
        <w:t xml:space="preserve"> and Advocate and Fun and Funny</w:t>
      </w:r>
    </w:p>
    <w:p w:rsidR="006C3333" w:rsidRDefault="006C3333" w:rsidP="0046635F">
      <w:pPr>
        <w:rPr>
          <w:rFonts w:ascii="Times New Roman" w:hAnsi="Times New Roman" w:cs="Times New Roman"/>
          <w:sz w:val="24"/>
          <w:szCs w:val="24"/>
        </w:rPr>
      </w:pPr>
    </w:p>
    <w:p w:rsidR="006C3333" w:rsidRDefault="006C3333" w:rsidP="0046635F">
      <w:pPr>
        <w:rPr>
          <w:rFonts w:ascii="Times New Roman" w:hAnsi="Times New Roman" w:cs="Times New Roman"/>
          <w:sz w:val="24"/>
          <w:szCs w:val="24"/>
        </w:rPr>
      </w:pPr>
      <w:proofErr w:type="spellStart"/>
      <w:r>
        <w:rPr>
          <w:rFonts w:ascii="Times New Roman" w:hAnsi="Times New Roman" w:cs="Times New Roman"/>
          <w:sz w:val="24"/>
          <w:szCs w:val="24"/>
        </w:rPr>
        <w:t>Appropiate</w:t>
      </w:r>
      <w:proofErr w:type="spellEnd"/>
      <w:r>
        <w:rPr>
          <w:rFonts w:ascii="Times New Roman" w:hAnsi="Times New Roman" w:cs="Times New Roman"/>
          <w:sz w:val="24"/>
          <w:szCs w:val="24"/>
        </w:rPr>
        <w:t xml:space="preserve"> to be placed here – across from the playground where children laugh and squeal – she gave her life to the education and development of children – her own (including grandchildren) and so many others in her life’s vocation.</w:t>
      </w:r>
    </w:p>
    <w:p w:rsidR="006C3333" w:rsidRDefault="006C3333" w:rsidP="0046635F">
      <w:pPr>
        <w:rPr>
          <w:rFonts w:ascii="Times New Roman" w:hAnsi="Times New Roman" w:cs="Times New Roman"/>
          <w:sz w:val="24"/>
          <w:szCs w:val="24"/>
        </w:rPr>
      </w:pPr>
      <w:r>
        <w:rPr>
          <w:rFonts w:ascii="Times New Roman" w:hAnsi="Times New Roman" w:cs="Times New Roman"/>
          <w:sz w:val="24"/>
          <w:szCs w:val="24"/>
        </w:rPr>
        <w:t>And basically across the street from her home for so many years</w:t>
      </w:r>
    </w:p>
    <w:p w:rsidR="006C3333" w:rsidRDefault="006C3333" w:rsidP="0046635F">
      <w:pPr>
        <w:rPr>
          <w:rFonts w:ascii="Times New Roman" w:hAnsi="Times New Roman" w:cs="Times New Roman"/>
          <w:sz w:val="24"/>
          <w:szCs w:val="24"/>
        </w:rPr>
      </w:pPr>
      <w:r>
        <w:rPr>
          <w:rFonts w:ascii="Times New Roman" w:hAnsi="Times New Roman" w:cs="Times New Roman"/>
          <w:sz w:val="24"/>
          <w:szCs w:val="24"/>
        </w:rPr>
        <w:t>And across from one wall of where she worshipped God</w:t>
      </w:r>
    </w:p>
    <w:p w:rsidR="0046635F" w:rsidRDefault="0046635F" w:rsidP="0046635F">
      <w:pPr>
        <w:rPr>
          <w:rFonts w:ascii="Times New Roman" w:hAnsi="Times New Roman" w:cs="Times New Roman"/>
          <w:sz w:val="24"/>
          <w:szCs w:val="24"/>
        </w:rPr>
      </w:pPr>
    </w:p>
    <w:p w:rsidR="0046635F" w:rsidRDefault="0046635F" w:rsidP="0046635F">
      <w:pPr>
        <w:pStyle w:val="chapter-2"/>
        <w:spacing w:before="0" w:beforeAutospacing="0" w:after="150" w:afterAutospacing="0" w:line="360" w:lineRule="atLeast"/>
        <w:rPr>
          <w:rFonts w:ascii="&amp;quot" w:hAnsi="&amp;quot"/>
          <w:color w:val="000000"/>
        </w:rPr>
      </w:pPr>
      <w:r>
        <w:rPr>
          <w:rStyle w:val="chapternum"/>
          <w:rFonts w:ascii="&amp;quot" w:hAnsi="&amp;quot"/>
          <w:b/>
          <w:bCs/>
          <w:color w:val="000000"/>
          <w:sz w:val="36"/>
          <w:szCs w:val="36"/>
        </w:rPr>
        <w:t> </w:t>
      </w:r>
      <w:r>
        <w:rPr>
          <w:rStyle w:val="text"/>
          <w:rFonts w:ascii="&amp;quot" w:hAnsi="&amp;quot"/>
          <w:color w:val="000000"/>
        </w:rPr>
        <w:t xml:space="preserve">The </w:t>
      </w:r>
      <w:r>
        <w:rPr>
          <w:rStyle w:val="small-caps"/>
          <w:rFonts w:ascii="&amp;quot" w:hAnsi="&amp;quot"/>
          <w:smallCaps/>
          <w:color w:val="000000"/>
        </w:rPr>
        <w:t>Lord</w:t>
      </w:r>
      <w:r>
        <w:rPr>
          <w:rStyle w:val="text"/>
          <w:rFonts w:ascii="&amp;quot" w:hAnsi="&amp;quot"/>
          <w:color w:val="000000"/>
        </w:rPr>
        <w:t xml:space="preserve"> is my shepherd; I shall not want.</w:t>
      </w:r>
    </w:p>
    <w:p w:rsidR="0046635F" w:rsidRDefault="0046635F" w:rsidP="0046635F">
      <w:pPr>
        <w:pStyle w:val="NormalWeb"/>
        <w:spacing w:before="0" w:beforeAutospacing="0" w:after="150" w:afterAutospacing="0" w:line="360" w:lineRule="atLeast"/>
        <w:rPr>
          <w:rFonts w:ascii="&amp;quot" w:hAnsi="&amp;quot"/>
          <w:color w:val="000000"/>
        </w:rPr>
      </w:pPr>
      <w:r>
        <w:rPr>
          <w:rStyle w:val="text"/>
          <w:rFonts w:ascii="&amp;quot" w:hAnsi="&amp;quot"/>
          <w:b/>
          <w:bCs/>
          <w:color w:val="000000"/>
          <w:sz w:val="18"/>
          <w:szCs w:val="18"/>
          <w:vertAlign w:val="superscript"/>
        </w:rPr>
        <w:t>2 </w:t>
      </w:r>
      <w:r>
        <w:rPr>
          <w:rStyle w:val="text"/>
          <w:rFonts w:ascii="&amp;quot" w:hAnsi="&amp;quot"/>
          <w:color w:val="000000"/>
        </w:rPr>
        <w:t xml:space="preserve">He </w:t>
      </w:r>
      <w:proofErr w:type="spellStart"/>
      <w:r>
        <w:rPr>
          <w:rStyle w:val="text"/>
          <w:rFonts w:ascii="&amp;quot" w:hAnsi="&amp;quot"/>
          <w:color w:val="000000"/>
        </w:rPr>
        <w:t>maketh</w:t>
      </w:r>
      <w:proofErr w:type="spellEnd"/>
      <w:r>
        <w:rPr>
          <w:rStyle w:val="text"/>
          <w:rFonts w:ascii="&amp;quot" w:hAnsi="&amp;quot"/>
          <w:color w:val="000000"/>
        </w:rPr>
        <w:t xml:space="preserve"> me to lie down in green pastures: he </w:t>
      </w:r>
      <w:proofErr w:type="spellStart"/>
      <w:r>
        <w:rPr>
          <w:rStyle w:val="text"/>
          <w:rFonts w:ascii="&amp;quot" w:hAnsi="&amp;quot"/>
          <w:color w:val="000000"/>
        </w:rPr>
        <w:t>leadeth</w:t>
      </w:r>
      <w:proofErr w:type="spellEnd"/>
      <w:r>
        <w:rPr>
          <w:rStyle w:val="text"/>
          <w:rFonts w:ascii="&amp;quot" w:hAnsi="&amp;quot"/>
          <w:color w:val="000000"/>
        </w:rPr>
        <w:t xml:space="preserve"> me beside the still waters.</w:t>
      </w:r>
    </w:p>
    <w:p w:rsidR="0046635F" w:rsidRDefault="0046635F" w:rsidP="0046635F">
      <w:pPr>
        <w:pStyle w:val="NormalWeb"/>
        <w:spacing w:before="0" w:beforeAutospacing="0" w:after="150" w:afterAutospacing="0" w:line="360" w:lineRule="atLeast"/>
        <w:rPr>
          <w:rFonts w:ascii="&amp;quot" w:hAnsi="&amp;quot"/>
          <w:color w:val="000000"/>
        </w:rPr>
      </w:pPr>
      <w:r>
        <w:rPr>
          <w:rStyle w:val="text"/>
          <w:rFonts w:ascii="&amp;quot" w:hAnsi="&amp;quot"/>
          <w:b/>
          <w:bCs/>
          <w:color w:val="000000"/>
          <w:sz w:val="18"/>
          <w:szCs w:val="18"/>
          <w:vertAlign w:val="superscript"/>
        </w:rPr>
        <w:t>3 </w:t>
      </w:r>
      <w:r>
        <w:rPr>
          <w:rStyle w:val="text"/>
          <w:rFonts w:ascii="&amp;quot" w:hAnsi="&amp;quot"/>
          <w:color w:val="000000"/>
        </w:rPr>
        <w:t xml:space="preserve">He </w:t>
      </w:r>
      <w:proofErr w:type="spellStart"/>
      <w:r>
        <w:rPr>
          <w:rStyle w:val="text"/>
          <w:rFonts w:ascii="&amp;quot" w:hAnsi="&amp;quot"/>
          <w:color w:val="000000"/>
        </w:rPr>
        <w:t>restoreth</w:t>
      </w:r>
      <w:proofErr w:type="spellEnd"/>
      <w:r>
        <w:rPr>
          <w:rStyle w:val="text"/>
          <w:rFonts w:ascii="&amp;quot" w:hAnsi="&amp;quot"/>
          <w:color w:val="000000"/>
        </w:rPr>
        <w:t xml:space="preserve"> my soul: he </w:t>
      </w:r>
      <w:proofErr w:type="spellStart"/>
      <w:r>
        <w:rPr>
          <w:rStyle w:val="text"/>
          <w:rFonts w:ascii="&amp;quot" w:hAnsi="&amp;quot"/>
          <w:color w:val="000000"/>
        </w:rPr>
        <w:t>leadeth</w:t>
      </w:r>
      <w:proofErr w:type="spellEnd"/>
      <w:r>
        <w:rPr>
          <w:rStyle w:val="text"/>
          <w:rFonts w:ascii="&amp;quot" w:hAnsi="&amp;quot"/>
          <w:color w:val="000000"/>
        </w:rPr>
        <w:t xml:space="preserve"> me in the paths of righteousness for his name's sake.</w:t>
      </w:r>
    </w:p>
    <w:p w:rsidR="0046635F" w:rsidRDefault="0046635F" w:rsidP="0046635F">
      <w:pPr>
        <w:pStyle w:val="NormalWeb"/>
        <w:spacing w:before="0" w:beforeAutospacing="0" w:after="150" w:afterAutospacing="0" w:line="360" w:lineRule="atLeast"/>
        <w:rPr>
          <w:rFonts w:ascii="&amp;quot" w:hAnsi="&amp;quot"/>
          <w:color w:val="000000"/>
        </w:rPr>
      </w:pPr>
      <w:r>
        <w:rPr>
          <w:rStyle w:val="text"/>
          <w:rFonts w:ascii="&amp;quot" w:hAnsi="&amp;quot"/>
          <w:b/>
          <w:bCs/>
          <w:color w:val="000000"/>
          <w:sz w:val="18"/>
          <w:szCs w:val="18"/>
          <w:vertAlign w:val="superscript"/>
        </w:rPr>
        <w:t>4 </w:t>
      </w:r>
      <w:r>
        <w:rPr>
          <w:rStyle w:val="text"/>
          <w:rFonts w:ascii="&amp;quot" w:hAnsi="&amp;quot"/>
          <w:color w:val="000000"/>
        </w:rPr>
        <w:t>Yea, though I walk through the valley of the shadow of death, I will fear no evil: for thou art with me; thy rod and thy staff they comfort me.</w:t>
      </w:r>
    </w:p>
    <w:p w:rsidR="0046635F" w:rsidRDefault="0046635F" w:rsidP="0046635F">
      <w:pPr>
        <w:pStyle w:val="NormalWeb"/>
        <w:spacing w:before="0" w:beforeAutospacing="0" w:after="150" w:afterAutospacing="0" w:line="360" w:lineRule="atLeast"/>
        <w:rPr>
          <w:rFonts w:ascii="&amp;quot" w:hAnsi="&amp;quot"/>
          <w:color w:val="000000"/>
        </w:rPr>
      </w:pPr>
      <w:r>
        <w:rPr>
          <w:rStyle w:val="text"/>
          <w:rFonts w:ascii="&amp;quot" w:hAnsi="&amp;quot"/>
          <w:b/>
          <w:bCs/>
          <w:color w:val="000000"/>
          <w:sz w:val="18"/>
          <w:szCs w:val="18"/>
          <w:vertAlign w:val="superscript"/>
        </w:rPr>
        <w:t>5 </w:t>
      </w:r>
      <w:r>
        <w:rPr>
          <w:rStyle w:val="text"/>
          <w:rFonts w:ascii="&amp;quot" w:hAnsi="&amp;quot"/>
          <w:color w:val="000000"/>
        </w:rPr>
        <w:t xml:space="preserve">Thou </w:t>
      </w:r>
      <w:proofErr w:type="spellStart"/>
      <w:r>
        <w:rPr>
          <w:rStyle w:val="text"/>
          <w:rFonts w:ascii="&amp;quot" w:hAnsi="&amp;quot"/>
          <w:color w:val="000000"/>
        </w:rPr>
        <w:t>preparest</w:t>
      </w:r>
      <w:proofErr w:type="spellEnd"/>
      <w:r>
        <w:rPr>
          <w:rStyle w:val="text"/>
          <w:rFonts w:ascii="&amp;quot" w:hAnsi="&amp;quot"/>
          <w:color w:val="000000"/>
        </w:rPr>
        <w:t xml:space="preserve"> a table before me in the presence of mine enemies: thou </w:t>
      </w:r>
      <w:proofErr w:type="spellStart"/>
      <w:r>
        <w:rPr>
          <w:rStyle w:val="text"/>
          <w:rFonts w:ascii="&amp;quot" w:hAnsi="&amp;quot"/>
          <w:color w:val="000000"/>
        </w:rPr>
        <w:t>anointest</w:t>
      </w:r>
      <w:proofErr w:type="spellEnd"/>
      <w:r>
        <w:rPr>
          <w:rStyle w:val="text"/>
          <w:rFonts w:ascii="&amp;quot" w:hAnsi="&amp;quot"/>
          <w:color w:val="000000"/>
        </w:rPr>
        <w:t xml:space="preserve"> my head with oil; my cup </w:t>
      </w:r>
      <w:proofErr w:type="spellStart"/>
      <w:r>
        <w:rPr>
          <w:rStyle w:val="text"/>
          <w:rFonts w:ascii="&amp;quot" w:hAnsi="&amp;quot"/>
          <w:color w:val="000000"/>
        </w:rPr>
        <w:t>runneth</w:t>
      </w:r>
      <w:proofErr w:type="spellEnd"/>
      <w:r>
        <w:rPr>
          <w:rStyle w:val="text"/>
          <w:rFonts w:ascii="&amp;quot" w:hAnsi="&amp;quot"/>
          <w:color w:val="000000"/>
        </w:rPr>
        <w:t xml:space="preserve"> over.</w:t>
      </w:r>
    </w:p>
    <w:p w:rsidR="0046635F" w:rsidRDefault="0046635F" w:rsidP="0046635F">
      <w:pPr>
        <w:pStyle w:val="NormalWeb"/>
        <w:spacing w:before="0" w:beforeAutospacing="0" w:after="150" w:afterAutospacing="0" w:line="360" w:lineRule="atLeast"/>
        <w:rPr>
          <w:rStyle w:val="text"/>
          <w:rFonts w:ascii="&amp;quot" w:hAnsi="&amp;quot"/>
          <w:color w:val="000000"/>
        </w:rPr>
      </w:pPr>
      <w:r>
        <w:rPr>
          <w:rStyle w:val="text"/>
          <w:rFonts w:ascii="&amp;quot" w:hAnsi="&amp;quot"/>
          <w:b/>
          <w:bCs/>
          <w:color w:val="000000"/>
          <w:sz w:val="18"/>
          <w:szCs w:val="18"/>
          <w:vertAlign w:val="superscript"/>
        </w:rPr>
        <w:t>6 </w:t>
      </w:r>
      <w:r>
        <w:rPr>
          <w:rStyle w:val="text"/>
          <w:rFonts w:ascii="&amp;quot" w:hAnsi="&amp;quot"/>
          <w:color w:val="000000"/>
        </w:rPr>
        <w:t xml:space="preserve">Surely goodness and mercy shall follow me all the days of my life: and I will dwell in the house of the </w:t>
      </w:r>
      <w:r>
        <w:rPr>
          <w:rStyle w:val="small-caps"/>
          <w:rFonts w:ascii="&amp;quot" w:hAnsi="&amp;quot"/>
          <w:smallCaps/>
          <w:color w:val="000000"/>
        </w:rPr>
        <w:t>Lord</w:t>
      </w:r>
      <w:r>
        <w:rPr>
          <w:rStyle w:val="text"/>
          <w:rFonts w:ascii="&amp;quot" w:hAnsi="&amp;quot"/>
          <w:color w:val="000000"/>
        </w:rPr>
        <w:t xml:space="preserve"> </w:t>
      </w:r>
      <w:proofErr w:type="spellStart"/>
      <w:r>
        <w:rPr>
          <w:rStyle w:val="text"/>
          <w:rFonts w:ascii="&amp;quot" w:hAnsi="&amp;quot"/>
          <w:color w:val="000000"/>
        </w:rPr>
        <w:t>for ever</w:t>
      </w:r>
      <w:proofErr w:type="spellEnd"/>
      <w:r>
        <w:rPr>
          <w:rStyle w:val="text"/>
          <w:rFonts w:ascii="&amp;quot" w:hAnsi="&amp;quot"/>
          <w:color w:val="000000"/>
        </w:rPr>
        <w:t>.</w:t>
      </w:r>
    </w:p>
    <w:p w:rsidR="006C3333" w:rsidRDefault="006C3333" w:rsidP="0046635F">
      <w:pPr>
        <w:pStyle w:val="NormalWeb"/>
        <w:spacing w:before="0" w:beforeAutospacing="0" w:after="150" w:afterAutospacing="0" w:line="360" w:lineRule="atLeast"/>
        <w:rPr>
          <w:rStyle w:val="text"/>
          <w:rFonts w:ascii="&amp;quot" w:hAnsi="&amp;quot"/>
          <w:color w:val="000000"/>
        </w:rPr>
      </w:pPr>
    </w:p>
    <w:p w:rsidR="006C3333" w:rsidRDefault="006C3333" w:rsidP="0046635F">
      <w:pPr>
        <w:pStyle w:val="NormalWeb"/>
        <w:spacing w:before="0" w:beforeAutospacing="0" w:after="150" w:afterAutospacing="0" w:line="360" w:lineRule="atLeast"/>
        <w:rPr>
          <w:rFonts w:ascii="&amp;quot" w:hAnsi="&amp;quot"/>
          <w:color w:val="000000"/>
        </w:rPr>
      </w:pPr>
      <w:r>
        <w:rPr>
          <w:rStyle w:val="text"/>
          <w:rFonts w:ascii="&amp;quot" w:hAnsi="&amp;quot"/>
          <w:color w:val="000000"/>
        </w:rPr>
        <w:t>Now, Irma, may the Lord bless you and keep you. May God’s face shine upon you and May God be gracious to you. May the Lord lift up the light of his countenance upon you and bring you peace – both now and forevermore. Amen.</w:t>
      </w:r>
    </w:p>
    <w:p w:rsidR="0046635F" w:rsidRPr="0046635F" w:rsidRDefault="0046635F" w:rsidP="0046635F">
      <w:pPr>
        <w:rPr>
          <w:rFonts w:ascii="Times New Roman" w:hAnsi="Times New Roman" w:cs="Times New Roman"/>
          <w:sz w:val="24"/>
          <w:szCs w:val="24"/>
        </w:rPr>
      </w:pPr>
    </w:p>
    <w:sectPr w:rsidR="0046635F" w:rsidRPr="00466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5F"/>
    <w:rsid w:val="0046635F"/>
    <w:rsid w:val="005B626B"/>
    <w:rsid w:val="006C3333"/>
    <w:rsid w:val="00A6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4900E-F9EF-4CF8-87F2-1D2F9588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663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635F"/>
  </w:style>
  <w:style w:type="character" w:customStyle="1" w:styleId="chapternum">
    <w:name w:val="chapternum"/>
    <w:basedOn w:val="DefaultParagraphFont"/>
    <w:rsid w:val="0046635F"/>
  </w:style>
  <w:style w:type="character" w:customStyle="1" w:styleId="small-caps">
    <w:name w:val="small-caps"/>
    <w:basedOn w:val="DefaultParagraphFont"/>
    <w:rsid w:val="0046635F"/>
  </w:style>
  <w:style w:type="paragraph" w:styleId="NormalWeb">
    <w:name w:val="Normal (Web)"/>
    <w:basedOn w:val="Normal"/>
    <w:uiPriority w:val="99"/>
    <w:semiHidden/>
    <w:unhideWhenUsed/>
    <w:rsid w:val="004663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48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2684</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1</cp:revision>
  <cp:lastPrinted>2018-01-21T19:27:00Z</cp:lastPrinted>
  <dcterms:created xsi:type="dcterms:W3CDTF">2018-01-21T19:06:00Z</dcterms:created>
  <dcterms:modified xsi:type="dcterms:W3CDTF">2018-01-24T15:40:00Z</dcterms:modified>
</cp:coreProperties>
</file>